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EF6" w:rsidRPr="00AB52DC" w:rsidRDefault="00A97EF6" w:rsidP="00A97EF6">
      <w:pPr>
        <w:pStyle w:val="Heading1"/>
      </w:pPr>
      <w:r w:rsidRPr="00AB52DC">
        <w:t xml:space="preserve">Bookbug Session: </w:t>
      </w:r>
      <w:r w:rsidR="009B341C">
        <w:t>Maths Week 2021</w:t>
      </w:r>
    </w:p>
    <w:p w:rsidR="0099246E" w:rsidRDefault="0071109B" w:rsidP="0099246E">
      <w:r>
        <w:t xml:space="preserve">Write introduction copy here </w:t>
      </w:r>
    </w:p>
    <w:p w:rsidR="0071109B" w:rsidRDefault="0071109B" w:rsidP="0099246E"/>
    <w:p w:rsidR="00F8060C" w:rsidRDefault="00F8060C" w:rsidP="0071109B">
      <w:pPr>
        <w:pStyle w:val="Heading2"/>
        <w:numPr>
          <w:ilvl w:val="0"/>
          <w:numId w:val="2"/>
        </w:numPr>
      </w:pPr>
      <w:r>
        <w:t>Introduction song</w:t>
      </w:r>
      <w:r w:rsidR="00A97EF6">
        <w:t xml:space="preserve"> </w:t>
      </w:r>
    </w:p>
    <w:p w:rsidR="003C388C" w:rsidRDefault="00D44D16" w:rsidP="00F8060C">
      <w:pPr>
        <w:pStyle w:val="Heading3"/>
        <w:ind w:firstLine="360"/>
      </w:pPr>
      <w:hyperlink r:id="rId8" w:history="1">
        <w:r w:rsidR="00A97EF6" w:rsidRPr="00A97EF6">
          <w:rPr>
            <w:rStyle w:val="Hyperlink"/>
          </w:rPr>
          <w:t>The Hello Song</w:t>
        </w:r>
      </w:hyperlink>
    </w:p>
    <w:p w:rsidR="00F8060C" w:rsidRDefault="00F8060C" w:rsidP="00F8060C">
      <w:pPr>
        <w:pStyle w:val="Heading4"/>
        <w:ind w:firstLine="360"/>
      </w:pPr>
      <w:r>
        <w:t>Benefits</w:t>
      </w:r>
    </w:p>
    <w:p w:rsidR="00A97EF6" w:rsidRDefault="00A97EF6" w:rsidP="0071109B">
      <w:pPr>
        <w:ind w:firstLine="360"/>
      </w:pPr>
      <w:r w:rsidRPr="00A97EF6">
        <w:t>Familiar start - lets everyone know a Bookbug session has started.</w:t>
      </w:r>
    </w:p>
    <w:p w:rsidR="00F8060C" w:rsidRDefault="00F8060C" w:rsidP="00F8060C">
      <w:pPr>
        <w:pStyle w:val="Heading4"/>
        <w:ind w:firstLine="360"/>
      </w:pPr>
      <w:r>
        <w:t>Tips</w:t>
      </w:r>
    </w:p>
    <w:p w:rsidR="00A97EF6" w:rsidRPr="0071109B" w:rsidRDefault="00A97EF6" w:rsidP="0071109B">
      <w:pPr>
        <w:ind w:firstLine="360"/>
        <w:rPr>
          <w:rFonts w:cs="Arial"/>
          <w:szCs w:val="24"/>
        </w:rPr>
      </w:pPr>
      <w:r w:rsidRPr="0071109B">
        <w:rPr>
          <w:rFonts w:cs="Arial"/>
          <w:szCs w:val="24"/>
        </w:rPr>
        <w:t>Smile and use names if you know them.</w:t>
      </w:r>
      <w:r w:rsidR="00417BCE">
        <w:rPr>
          <w:rFonts w:cs="Arial"/>
          <w:szCs w:val="24"/>
        </w:rPr>
        <w:t xml:space="preserve"> Tap along to the beat.</w:t>
      </w:r>
    </w:p>
    <w:p w:rsidR="00A97EF6" w:rsidRDefault="00A97EF6" w:rsidP="00A97EF6">
      <w:pPr>
        <w:rPr>
          <w:rFonts w:cs="Arial"/>
          <w:szCs w:val="24"/>
        </w:rPr>
      </w:pPr>
    </w:p>
    <w:p w:rsidR="00A97EF6" w:rsidRPr="00A97EF6" w:rsidRDefault="00A97EF6" w:rsidP="00A97EF6"/>
    <w:p w:rsidR="00F8060C" w:rsidRDefault="00CD47B8" w:rsidP="0071109B">
      <w:pPr>
        <w:pStyle w:val="Heading2"/>
        <w:numPr>
          <w:ilvl w:val="0"/>
          <w:numId w:val="2"/>
        </w:numPr>
      </w:pPr>
      <w:r>
        <w:t>Finger play r</w:t>
      </w:r>
      <w:r w:rsidR="00F8060C">
        <w:t>hymes</w:t>
      </w:r>
    </w:p>
    <w:p w:rsidR="00A97EF6" w:rsidRDefault="004626D2" w:rsidP="00F8060C">
      <w:pPr>
        <w:pStyle w:val="Heading3"/>
        <w:ind w:firstLine="360"/>
      </w:pPr>
      <w:hyperlink r:id="rId9" w:history="1">
        <w:r w:rsidR="009B341C" w:rsidRPr="004626D2">
          <w:rPr>
            <w:rStyle w:val="Hyperlink"/>
          </w:rPr>
          <w:t>Two</w:t>
        </w:r>
        <w:r w:rsidRPr="004626D2">
          <w:rPr>
            <w:rStyle w:val="Hyperlink"/>
          </w:rPr>
          <w:t xml:space="preserve"> Little Dicky Birds</w:t>
        </w:r>
      </w:hyperlink>
    </w:p>
    <w:p w:rsidR="00F8060C" w:rsidRDefault="00F8060C" w:rsidP="00F8060C">
      <w:pPr>
        <w:pStyle w:val="Heading4"/>
        <w:ind w:firstLine="360"/>
      </w:pPr>
      <w:r>
        <w:t>Benefits</w:t>
      </w:r>
    </w:p>
    <w:p w:rsidR="00A97EF6" w:rsidRDefault="009B341C" w:rsidP="0071109B">
      <w:pPr>
        <w:ind w:firstLine="360"/>
      </w:pPr>
      <w:r>
        <w:t>Using your hands and fingers helps with understanding what is involved in counting</w:t>
      </w:r>
    </w:p>
    <w:p w:rsidR="00F8060C" w:rsidRDefault="00F8060C" w:rsidP="00F8060C">
      <w:pPr>
        <w:pStyle w:val="Heading4"/>
        <w:ind w:firstLine="360"/>
      </w:pPr>
      <w:r>
        <w:t>Tips</w:t>
      </w:r>
    </w:p>
    <w:p w:rsidR="00A97EF6" w:rsidRPr="0071109B" w:rsidRDefault="009B341C" w:rsidP="0071109B">
      <w:pPr>
        <w:ind w:firstLine="360"/>
        <w:rPr>
          <w:rFonts w:cs="Arial"/>
          <w:szCs w:val="24"/>
        </w:rPr>
      </w:pPr>
      <w:r>
        <w:rPr>
          <w:rFonts w:cs="Arial"/>
          <w:szCs w:val="24"/>
        </w:rPr>
        <w:t>Use your fingers and hands and encourage families to do the same.</w:t>
      </w:r>
    </w:p>
    <w:p w:rsidR="00A97EF6" w:rsidRDefault="00A97EF6" w:rsidP="00A97EF6">
      <w:pPr>
        <w:rPr>
          <w:rFonts w:cs="Arial"/>
          <w:szCs w:val="24"/>
        </w:rPr>
      </w:pPr>
    </w:p>
    <w:p w:rsidR="00F8060C" w:rsidRDefault="0024008E" w:rsidP="009B341C">
      <w:pPr>
        <w:pStyle w:val="Heading2"/>
        <w:numPr>
          <w:ilvl w:val="0"/>
          <w:numId w:val="2"/>
        </w:numPr>
      </w:pPr>
      <w:r>
        <w:t>Action</w:t>
      </w:r>
    </w:p>
    <w:p w:rsidR="009B341C" w:rsidRDefault="009B341C" w:rsidP="00F8060C">
      <w:pPr>
        <w:pStyle w:val="Heading3"/>
        <w:ind w:firstLine="360"/>
      </w:pPr>
      <w:r w:rsidRPr="0024008E">
        <w:t>What</w:t>
      </w:r>
      <w:r w:rsidR="0024008E">
        <w:t xml:space="preserve"> is in my bag today?</w:t>
      </w:r>
    </w:p>
    <w:p w:rsidR="00F8060C" w:rsidRDefault="00F8060C" w:rsidP="00F8060C">
      <w:pPr>
        <w:pStyle w:val="Heading4"/>
        <w:ind w:firstLine="360"/>
      </w:pPr>
      <w:r>
        <w:t>Benefits</w:t>
      </w:r>
      <w:r w:rsidR="009B341C">
        <w:t xml:space="preserve"> </w:t>
      </w:r>
    </w:p>
    <w:p w:rsidR="009B341C" w:rsidRPr="00B46203" w:rsidRDefault="009B341C" w:rsidP="00F8060C">
      <w:pPr>
        <w:ind w:firstLine="360"/>
        <w:rPr>
          <w:rFonts w:cs="Arial"/>
        </w:rPr>
      </w:pPr>
      <w:r w:rsidRPr="00B46203">
        <w:rPr>
          <w:rFonts w:cs="Arial"/>
        </w:rPr>
        <w:t>Builds an</w:t>
      </w:r>
      <w:r>
        <w:rPr>
          <w:rFonts w:cs="Arial"/>
        </w:rPr>
        <w:t>ticipation</w:t>
      </w:r>
      <w:r w:rsidR="00CD47B8">
        <w:rPr>
          <w:rFonts w:cs="Arial"/>
        </w:rPr>
        <w:t>, captures attention</w:t>
      </w:r>
      <w:r>
        <w:rPr>
          <w:rFonts w:cs="Arial"/>
        </w:rPr>
        <w:t xml:space="preserve"> and creates </w:t>
      </w:r>
      <w:r w:rsidR="00CD47B8">
        <w:rPr>
          <w:rFonts w:cs="Arial"/>
        </w:rPr>
        <w:t>curiosity.</w:t>
      </w:r>
    </w:p>
    <w:p w:rsidR="00F8060C" w:rsidRDefault="00F8060C" w:rsidP="00F8060C">
      <w:pPr>
        <w:pStyle w:val="Heading4"/>
        <w:ind w:firstLine="360"/>
        <w:rPr>
          <w:rFonts w:cs="Arial"/>
        </w:rPr>
      </w:pPr>
      <w:r>
        <w:t>Tips</w:t>
      </w:r>
      <w:r w:rsidR="009B341C">
        <w:t xml:space="preserve"> </w:t>
      </w:r>
      <w:r w:rsidR="009B341C" w:rsidRPr="00B46203">
        <w:rPr>
          <w:rFonts w:cs="Arial"/>
        </w:rPr>
        <w:t xml:space="preserve"> </w:t>
      </w:r>
    </w:p>
    <w:p w:rsidR="00F8060C" w:rsidRDefault="009B341C" w:rsidP="00F8060C">
      <w:pPr>
        <w:ind w:left="360"/>
        <w:rPr>
          <w:rFonts w:cs="Arial"/>
        </w:rPr>
      </w:pPr>
      <w:r w:rsidRPr="00B46203">
        <w:rPr>
          <w:rFonts w:cs="Arial"/>
        </w:rPr>
        <w:t>Have pebbles</w:t>
      </w:r>
      <w:r>
        <w:rPr>
          <w:rFonts w:cs="Arial"/>
        </w:rPr>
        <w:t>/small stones</w:t>
      </w:r>
      <w:r w:rsidR="00CD47B8">
        <w:rPr>
          <w:rFonts w:cs="Arial"/>
        </w:rPr>
        <w:t xml:space="preserve">, fish/net, </w:t>
      </w:r>
      <w:proofErr w:type="gramStart"/>
      <w:r w:rsidR="00CD47B8">
        <w:rPr>
          <w:rFonts w:cs="Arial"/>
        </w:rPr>
        <w:t>shoe</w:t>
      </w:r>
      <w:proofErr w:type="gramEnd"/>
      <w:r w:rsidR="00CD47B8">
        <w:rPr>
          <w:rFonts w:cs="Arial"/>
        </w:rPr>
        <w:t>/stick</w:t>
      </w:r>
      <w:r w:rsidRPr="00B46203">
        <w:rPr>
          <w:rFonts w:cs="Arial"/>
        </w:rPr>
        <w:t xml:space="preserve"> Count your pebbles a</w:t>
      </w:r>
      <w:r>
        <w:rPr>
          <w:rFonts w:cs="Arial"/>
        </w:rPr>
        <w:t>s you bring them out of the bag. Count them back in again.</w:t>
      </w:r>
    </w:p>
    <w:p w:rsidR="00F8060C" w:rsidRDefault="00F8060C" w:rsidP="00F8060C">
      <w:pPr>
        <w:ind w:left="360"/>
        <w:rPr>
          <w:rFonts w:cs="Arial"/>
        </w:rPr>
      </w:pPr>
    </w:p>
    <w:p w:rsidR="00F8060C" w:rsidRPr="00F8060C" w:rsidRDefault="00F8060C" w:rsidP="00F8060C">
      <w:pPr>
        <w:pStyle w:val="Heading2"/>
        <w:numPr>
          <w:ilvl w:val="0"/>
          <w:numId w:val="2"/>
        </w:numPr>
        <w:rPr>
          <w:rFonts w:cs="Arial"/>
          <w:szCs w:val="24"/>
        </w:rPr>
      </w:pPr>
      <w:r>
        <w:t>Counting up to ten rhymes</w:t>
      </w:r>
    </w:p>
    <w:p w:rsidR="00F8060C" w:rsidRDefault="00CD47B8" w:rsidP="00F8060C">
      <w:pPr>
        <w:pStyle w:val="Heading3"/>
        <w:ind w:firstLine="360"/>
        <w:rPr>
          <w:rStyle w:val="Hyperlink"/>
          <w:color w:val="auto"/>
          <w:u w:val="none"/>
        </w:rPr>
      </w:pPr>
      <w:r w:rsidRPr="008608EE">
        <w:t>Counting</w:t>
      </w:r>
      <w:r w:rsidR="00F8060C" w:rsidRPr="008608EE">
        <w:t xml:space="preserve"> Stones</w:t>
      </w:r>
      <w:r w:rsidRPr="00F8060C">
        <w:rPr>
          <w:rStyle w:val="Hyperlink"/>
          <w:color w:val="auto"/>
          <w:u w:val="none"/>
        </w:rPr>
        <w:t xml:space="preserve"> </w:t>
      </w:r>
    </w:p>
    <w:p w:rsidR="008608EE" w:rsidRDefault="008608EE" w:rsidP="008608EE">
      <w:pPr>
        <w:shd w:val="clear" w:color="auto" w:fill="FFFFFF"/>
        <w:spacing w:after="24" w:line="240" w:lineRule="auto"/>
        <w:ind w:left="360"/>
        <w:rPr>
          <w:rFonts w:cs="Arial"/>
        </w:rPr>
      </w:pPr>
      <w:r>
        <w:rPr>
          <w:rFonts w:cs="Arial"/>
        </w:rPr>
        <w:t>One stone, two stones, three stones four,</w:t>
      </w:r>
    </w:p>
    <w:p w:rsidR="008608EE" w:rsidRDefault="008608EE" w:rsidP="008608EE">
      <w:pPr>
        <w:shd w:val="clear" w:color="auto" w:fill="FFFFFF"/>
        <w:spacing w:after="24" w:line="240" w:lineRule="auto"/>
        <w:ind w:left="360"/>
        <w:rPr>
          <w:rFonts w:cs="Arial"/>
        </w:rPr>
      </w:pPr>
      <w:r>
        <w:rPr>
          <w:rFonts w:cs="Arial"/>
        </w:rPr>
        <w:t>Five stones, six stones sitting on the floor.</w:t>
      </w:r>
    </w:p>
    <w:p w:rsidR="008608EE" w:rsidRDefault="008608EE" w:rsidP="008608EE">
      <w:pPr>
        <w:shd w:val="clear" w:color="auto" w:fill="FFFFFF"/>
        <w:spacing w:after="24" w:line="240" w:lineRule="auto"/>
        <w:ind w:left="360"/>
        <w:rPr>
          <w:rFonts w:cs="Arial"/>
        </w:rPr>
      </w:pPr>
      <w:r>
        <w:rPr>
          <w:rFonts w:cs="Arial"/>
        </w:rPr>
        <w:t>Seven stones, eight stones, nine stones, ten</w:t>
      </w:r>
    </w:p>
    <w:p w:rsidR="008608EE" w:rsidRDefault="008608EE" w:rsidP="008608EE">
      <w:pPr>
        <w:shd w:val="clear" w:color="auto" w:fill="FFFFFF"/>
        <w:spacing w:after="24" w:line="240" w:lineRule="auto"/>
        <w:ind w:left="360"/>
        <w:rPr>
          <w:rFonts w:cs="Arial"/>
        </w:rPr>
      </w:pPr>
      <w:r>
        <w:rPr>
          <w:rFonts w:cs="Arial"/>
        </w:rPr>
        <w:t>Put them in a row and count them all again!</w:t>
      </w:r>
    </w:p>
    <w:p w:rsidR="008608EE" w:rsidRPr="008608EE" w:rsidRDefault="008608EE" w:rsidP="008608EE"/>
    <w:p w:rsidR="008608EE" w:rsidRDefault="00CD47B8" w:rsidP="008608EE">
      <w:pPr>
        <w:pStyle w:val="Heading3"/>
        <w:ind w:firstLine="360"/>
        <w:rPr>
          <w:rStyle w:val="Hyperlink"/>
          <w:color w:val="auto"/>
          <w:u w:val="none"/>
        </w:rPr>
      </w:pPr>
      <w:r w:rsidRPr="00F8060C">
        <w:rPr>
          <w:rStyle w:val="Hyperlink"/>
          <w:color w:val="auto"/>
          <w:u w:val="none"/>
        </w:rPr>
        <w:t>One, Two, Buckle My Shoe</w:t>
      </w:r>
    </w:p>
    <w:p w:rsidR="008608EE" w:rsidRPr="0075300D" w:rsidRDefault="008608EE" w:rsidP="008608EE">
      <w:pPr>
        <w:ind w:left="360"/>
      </w:pPr>
      <w:r>
        <w:t>Three, four, knock at the door</w:t>
      </w:r>
    </w:p>
    <w:p w:rsidR="008608EE" w:rsidRPr="0075300D" w:rsidRDefault="008608EE" w:rsidP="008608EE">
      <w:pPr>
        <w:ind w:left="360"/>
      </w:pPr>
      <w:r>
        <w:t>Five, six, pick up sticks</w:t>
      </w:r>
    </w:p>
    <w:p w:rsidR="008608EE" w:rsidRPr="0075300D" w:rsidRDefault="008608EE" w:rsidP="008608EE">
      <w:pPr>
        <w:ind w:left="360"/>
      </w:pPr>
      <w:r>
        <w:t>Seven, eight, lay them straight</w:t>
      </w:r>
    </w:p>
    <w:p w:rsidR="008608EE" w:rsidRPr="0075300D" w:rsidRDefault="008608EE" w:rsidP="008608EE">
      <w:pPr>
        <w:ind w:left="360"/>
      </w:pPr>
      <w:r>
        <w:lastRenderedPageBreak/>
        <w:t>Nine, ten, a</w:t>
      </w:r>
      <w:r>
        <w:t xml:space="preserve"> big fat hen.</w:t>
      </w:r>
    </w:p>
    <w:p w:rsidR="008608EE" w:rsidRPr="008608EE" w:rsidRDefault="008608EE" w:rsidP="008608EE"/>
    <w:p w:rsidR="00F8060C" w:rsidRPr="008608EE" w:rsidRDefault="00F8060C" w:rsidP="008608EE">
      <w:pPr>
        <w:pStyle w:val="Heading4"/>
        <w:ind w:firstLine="360"/>
      </w:pPr>
      <w:r w:rsidRPr="008608EE">
        <w:t>Benefits</w:t>
      </w:r>
    </w:p>
    <w:p w:rsidR="00A97EF6" w:rsidRDefault="00CD47B8" w:rsidP="0071109B">
      <w:pPr>
        <w:ind w:firstLine="360"/>
      </w:pPr>
      <w:r w:rsidRPr="00B46203">
        <w:rPr>
          <w:rFonts w:cs="Arial"/>
        </w:rPr>
        <w:t>Lots of repetition, using hands and objects all help with learning to count.</w:t>
      </w:r>
    </w:p>
    <w:p w:rsidR="00F8060C" w:rsidRPr="008608EE" w:rsidRDefault="00F8060C" w:rsidP="008608EE">
      <w:pPr>
        <w:pStyle w:val="Heading4"/>
        <w:ind w:firstLine="360"/>
      </w:pPr>
      <w:r w:rsidRPr="008608EE">
        <w:t>Tips</w:t>
      </w:r>
    </w:p>
    <w:p w:rsidR="00CD47B8" w:rsidRPr="00B46203" w:rsidRDefault="00CD47B8" w:rsidP="00CD47B8">
      <w:pPr>
        <w:ind w:firstLine="360"/>
        <w:rPr>
          <w:rFonts w:cs="Arial"/>
        </w:rPr>
      </w:pPr>
      <w:r w:rsidRPr="00B46203">
        <w:rPr>
          <w:rFonts w:cs="Arial"/>
        </w:rPr>
        <w:t>Use your fingers to count and show numbers.</w:t>
      </w:r>
    </w:p>
    <w:p w:rsidR="00A97EF6" w:rsidRPr="0071109B" w:rsidRDefault="00CD47B8" w:rsidP="00CD47B8">
      <w:pPr>
        <w:ind w:firstLine="360"/>
        <w:rPr>
          <w:rFonts w:cs="Arial"/>
          <w:szCs w:val="24"/>
        </w:rPr>
      </w:pPr>
      <w:r w:rsidRPr="00B46203">
        <w:rPr>
          <w:rFonts w:cs="Arial"/>
        </w:rPr>
        <w:t>Encourage everyone to join in with actions in “Buckle My Shoe”</w:t>
      </w:r>
    </w:p>
    <w:p w:rsidR="00A97EF6" w:rsidRDefault="00A97EF6" w:rsidP="00A97EF6">
      <w:pPr>
        <w:rPr>
          <w:rFonts w:cs="Arial"/>
          <w:szCs w:val="24"/>
        </w:rPr>
      </w:pPr>
    </w:p>
    <w:p w:rsidR="008608EE" w:rsidRDefault="00DC2476" w:rsidP="0071109B">
      <w:pPr>
        <w:pStyle w:val="Heading2"/>
        <w:numPr>
          <w:ilvl w:val="0"/>
          <w:numId w:val="2"/>
        </w:numPr>
      </w:pPr>
      <w:r>
        <w:t>Story</w:t>
      </w:r>
    </w:p>
    <w:p w:rsidR="00A97EF6" w:rsidRDefault="00DC2476" w:rsidP="008608EE">
      <w:pPr>
        <w:pStyle w:val="Heading3"/>
        <w:ind w:firstLine="360"/>
      </w:pPr>
      <w:hyperlink r:id="rId10" w:history="1">
        <w:r w:rsidR="00F8493D" w:rsidRPr="00DC2476">
          <w:rPr>
            <w:rStyle w:val="Hyperlink"/>
            <w:i/>
          </w:rPr>
          <w:t>Tall</w:t>
        </w:r>
        <w:r w:rsidR="008608EE" w:rsidRPr="00DC2476">
          <w:rPr>
            <w:rStyle w:val="Hyperlink"/>
            <w:i/>
          </w:rPr>
          <w:t xml:space="preserve"> &amp; Short</w:t>
        </w:r>
        <w:r w:rsidR="008608EE" w:rsidRPr="00DC2476">
          <w:rPr>
            <w:rStyle w:val="Hyperlink"/>
          </w:rPr>
          <w:t xml:space="preserve"> by Jonathan Litton, illustrated by </w:t>
        </w:r>
        <w:proofErr w:type="spellStart"/>
        <w:r w:rsidR="008608EE" w:rsidRPr="00DC2476">
          <w:rPr>
            <w:rStyle w:val="Hyperlink"/>
          </w:rPr>
          <w:t>Fhionna</w:t>
        </w:r>
        <w:proofErr w:type="spellEnd"/>
        <w:r w:rsidR="008608EE" w:rsidRPr="00DC2476">
          <w:rPr>
            <w:rStyle w:val="Hyperlink"/>
          </w:rPr>
          <w:t xml:space="preserve"> Galloway</w:t>
        </w:r>
      </w:hyperlink>
      <w:r w:rsidR="00F8493D">
        <w:rPr>
          <w:rStyle w:val="Hyperlink"/>
        </w:rPr>
        <w:t xml:space="preserve"> </w:t>
      </w:r>
    </w:p>
    <w:p w:rsidR="008608EE" w:rsidRDefault="00A97EF6" w:rsidP="008608EE">
      <w:pPr>
        <w:pStyle w:val="Heading4"/>
        <w:ind w:firstLine="360"/>
      </w:pPr>
      <w:r w:rsidRPr="0071109B">
        <w:t>Benefi</w:t>
      </w:r>
      <w:r w:rsidR="008608EE">
        <w:t>ts</w:t>
      </w:r>
    </w:p>
    <w:p w:rsidR="00A97EF6" w:rsidRDefault="00F8493D" w:rsidP="0071109B">
      <w:pPr>
        <w:pStyle w:val="ListParagraph"/>
        <w:ind w:left="360"/>
      </w:pPr>
      <w:r w:rsidRPr="00B46203">
        <w:rPr>
          <w:rFonts w:cs="Arial"/>
        </w:rPr>
        <w:t xml:space="preserve">This story shows </w:t>
      </w:r>
      <w:proofErr w:type="gramStart"/>
      <w:r w:rsidRPr="00B46203">
        <w:rPr>
          <w:rFonts w:cs="Arial"/>
        </w:rPr>
        <w:t>lots of</w:t>
      </w:r>
      <w:proofErr w:type="gramEnd"/>
      <w:r w:rsidRPr="00B46203">
        <w:rPr>
          <w:rFonts w:cs="Arial"/>
        </w:rPr>
        <w:t xml:space="preserve"> maths concepts like size, weight and speed</w:t>
      </w:r>
      <w:r w:rsidR="00A97EF6">
        <w:t>.</w:t>
      </w:r>
    </w:p>
    <w:p w:rsidR="008608EE" w:rsidRDefault="008608EE" w:rsidP="008608EE">
      <w:pPr>
        <w:pStyle w:val="Heading4"/>
        <w:ind w:firstLine="360"/>
      </w:pPr>
      <w:r>
        <w:t>Tips</w:t>
      </w:r>
      <w:r w:rsidR="00A97EF6">
        <w:t xml:space="preserve"> </w:t>
      </w:r>
    </w:p>
    <w:p w:rsidR="00A97EF6" w:rsidRPr="0071109B" w:rsidRDefault="00F8493D" w:rsidP="0071109B">
      <w:pPr>
        <w:pStyle w:val="ListParagraph"/>
        <w:ind w:left="360"/>
        <w:rPr>
          <w:rFonts w:cs="Arial"/>
          <w:szCs w:val="24"/>
        </w:rPr>
      </w:pPr>
      <w:r w:rsidRPr="00B46203">
        <w:rPr>
          <w:rFonts w:cs="Arial"/>
        </w:rPr>
        <w:t>Have fun with animal noises and actions and encourage children to join in.</w:t>
      </w:r>
      <w:r>
        <w:rPr>
          <w:rFonts w:cs="Arial"/>
        </w:rPr>
        <w:t xml:space="preserve"> Use gesture and your voice to show size, weight and speed.</w:t>
      </w:r>
    </w:p>
    <w:p w:rsidR="00A97EF6" w:rsidRDefault="00A97EF6" w:rsidP="00A97EF6">
      <w:pPr>
        <w:rPr>
          <w:rFonts w:cs="Arial"/>
          <w:szCs w:val="24"/>
        </w:rPr>
      </w:pPr>
    </w:p>
    <w:p w:rsidR="008608EE" w:rsidRDefault="00F8493D" w:rsidP="0071109B">
      <w:pPr>
        <w:pStyle w:val="Heading2"/>
        <w:numPr>
          <w:ilvl w:val="0"/>
          <w:numId w:val="2"/>
        </w:numPr>
      </w:pPr>
      <w:r>
        <w:rPr>
          <w:rFonts w:cs="Arial"/>
        </w:rPr>
        <w:t>Size, speed and p</w:t>
      </w:r>
      <w:r w:rsidRPr="00B46203">
        <w:rPr>
          <w:rFonts w:cs="Arial"/>
        </w:rPr>
        <w:t xml:space="preserve">osition </w:t>
      </w:r>
      <w:r>
        <w:rPr>
          <w:rFonts w:cs="Arial"/>
        </w:rPr>
        <w:t>a</w:t>
      </w:r>
      <w:r w:rsidRPr="00B46203">
        <w:rPr>
          <w:rFonts w:cs="Arial"/>
        </w:rPr>
        <w:t>ction songs</w:t>
      </w:r>
    </w:p>
    <w:p w:rsidR="008608EE" w:rsidRPr="008608EE" w:rsidRDefault="008608EE" w:rsidP="00EF583E">
      <w:pPr>
        <w:pStyle w:val="Heading3"/>
        <w:ind w:left="360"/>
      </w:pPr>
      <w:hyperlink r:id="rId11" w:history="1">
        <w:r w:rsidRPr="008608EE">
          <w:rPr>
            <w:rStyle w:val="Hyperlink"/>
          </w:rPr>
          <w:t>A Big Red Bus</w:t>
        </w:r>
      </w:hyperlink>
    </w:p>
    <w:p w:rsidR="00A97EF6" w:rsidRDefault="008608EE" w:rsidP="00EF583E">
      <w:pPr>
        <w:pStyle w:val="Heading3"/>
        <w:ind w:left="360"/>
      </w:pPr>
      <w:hyperlink r:id="rId12" w:history="1">
        <w:r w:rsidR="00F8493D" w:rsidRPr="008608EE">
          <w:rPr>
            <w:rStyle w:val="Hyperlink"/>
          </w:rPr>
          <w:t>Forwards &amp; Backwards</w:t>
        </w:r>
      </w:hyperlink>
      <w:r w:rsidR="00F8493D" w:rsidRPr="008608EE">
        <w:t xml:space="preserve"> </w:t>
      </w:r>
    </w:p>
    <w:p w:rsidR="008608EE" w:rsidRDefault="008608EE" w:rsidP="008608EE">
      <w:pPr>
        <w:pStyle w:val="Heading4"/>
        <w:ind w:firstLine="360"/>
      </w:pPr>
      <w:r>
        <w:t>Benefits</w:t>
      </w:r>
    </w:p>
    <w:p w:rsidR="00A97EF6" w:rsidRDefault="00F8493D" w:rsidP="0071109B">
      <w:pPr>
        <w:pStyle w:val="ListParagraph"/>
        <w:ind w:left="360"/>
      </w:pPr>
      <w:r w:rsidRPr="00B46203">
        <w:rPr>
          <w:rFonts w:cs="Arial"/>
        </w:rPr>
        <w:t xml:space="preserve">Repetition and fun actions help </w:t>
      </w:r>
      <w:r>
        <w:rPr>
          <w:rFonts w:cs="Arial"/>
        </w:rPr>
        <w:t>with understanding</w:t>
      </w:r>
      <w:r w:rsidRPr="00B46203">
        <w:rPr>
          <w:rFonts w:cs="Arial"/>
        </w:rPr>
        <w:t xml:space="preserve"> </w:t>
      </w:r>
      <w:r>
        <w:rPr>
          <w:rFonts w:cs="Arial"/>
        </w:rPr>
        <w:t xml:space="preserve">size, speed and direction. </w:t>
      </w:r>
      <w:r w:rsidRPr="00B46203">
        <w:rPr>
          <w:rFonts w:cs="Arial"/>
        </w:rPr>
        <w:t xml:space="preserve"> </w:t>
      </w:r>
    </w:p>
    <w:p w:rsidR="008608EE" w:rsidRDefault="008608EE" w:rsidP="008608EE">
      <w:pPr>
        <w:pStyle w:val="Heading4"/>
        <w:ind w:firstLine="360"/>
      </w:pPr>
      <w:r>
        <w:t>Tips</w:t>
      </w:r>
    </w:p>
    <w:p w:rsidR="00F8493D" w:rsidRDefault="00F8493D" w:rsidP="008608EE">
      <w:pPr>
        <w:ind w:left="360"/>
        <w:rPr>
          <w:rFonts w:cs="Arial"/>
        </w:rPr>
      </w:pPr>
      <w:r w:rsidRPr="00B46203">
        <w:rPr>
          <w:rFonts w:cs="Arial"/>
        </w:rPr>
        <w:t xml:space="preserve">Have lots of fun </w:t>
      </w:r>
      <w:r>
        <w:rPr>
          <w:rFonts w:cs="Arial"/>
        </w:rPr>
        <w:t xml:space="preserve">moving about </w:t>
      </w:r>
      <w:r w:rsidRPr="00B46203">
        <w:rPr>
          <w:rFonts w:cs="Arial"/>
        </w:rPr>
        <w:t xml:space="preserve">and encourage children and adults to join in </w:t>
      </w:r>
      <w:r>
        <w:rPr>
          <w:rFonts w:cs="Arial"/>
        </w:rPr>
        <w:t>you. Show how you can gently move babies too by modelling on Bookbug</w:t>
      </w:r>
    </w:p>
    <w:p w:rsidR="00F8493D" w:rsidRDefault="00F8493D" w:rsidP="00F8493D">
      <w:pPr>
        <w:rPr>
          <w:rFonts w:cs="Arial"/>
        </w:rPr>
      </w:pPr>
    </w:p>
    <w:p w:rsidR="008608EE" w:rsidRDefault="00F8493D" w:rsidP="00F8493D">
      <w:pPr>
        <w:pStyle w:val="Heading2"/>
        <w:numPr>
          <w:ilvl w:val="0"/>
          <w:numId w:val="2"/>
        </w:numPr>
      </w:pPr>
      <w:r>
        <w:t>Coun</w:t>
      </w:r>
      <w:r w:rsidR="008608EE">
        <w:t>ting down from five and adding</w:t>
      </w:r>
    </w:p>
    <w:p w:rsidR="008608EE" w:rsidRPr="008608EE" w:rsidRDefault="008608EE" w:rsidP="008608EE">
      <w:pPr>
        <w:pStyle w:val="Heading3"/>
        <w:ind w:left="360"/>
      </w:pPr>
      <w:hyperlink r:id="rId13" w:history="1">
        <w:r w:rsidRPr="008608EE">
          <w:rPr>
            <w:rStyle w:val="Hyperlink"/>
          </w:rPr>
          <w:t>Five Currant Buns</w:t>
        </w:r>
      </w:hyperlink>
    </w:p>
    <w:p w:rsidR="008608EE" w:rsidRPr="008608EE" w:rsidRDefault="008608EE" w:rsidP="008608EE">
      <w:pPr>
        <w:pStyle w:val="Heading3"/>
        <w:ind w:left="360"/>
      </w:pPr>
      <w:hyperlink r:id="rId14" w:history="1">
        <w:hyperlink r:id="rId15" w:history="1">
          <w:r w:rsidR="00FD2A61" w:rsidRPr="008608EE">
            <w:rPr>
              <w:rStyle w:val="Hyperlink"/>
            </w:rPr>
            <w:t>Three Craws</w:t>
          </w:r>
        </w:hyperlink>
        <w:r w:rsidRPr="008608EE">
          <w:rPr>
            <w:rStyle w:val="Hyperlink"/>
          </w:rPr>
          <w:t xml:space="preserve"> </w:t>
        </w:r>
      </w:hyperlink>
    </w:p>
    <w:p w:rsidR="00F8493D" w:rsidRDefault="008608EE" w:rsidP="008608EE">
      <w:pPr>
        <w:pStyle w:val="Heading3"/>
        <w:ind w:left="360"/>
      </w:pPr>
      <w:hyperlink r:id="rId16" w:history="1">
        <w:r w:rsidR="00F8493D" w:rsidRPr="008608EE">
          <w:rPr>
            <w:rStyle w:val="Hyperlink"/>
          </w:rPr>
          <w:t>Ten Red Apples</w:t>
        </w:r>
      </w:hyperlink>
    </w:p>
    <w:p w:rsidR="008608EE" w:rsidRDefault="008608EE" w:rsidP="008608EE">
      <w:pPr>
        <w:pStyle w:val="Heading4"/>
        <w:ind w:firstLine="360"/>
      </w:pPr>
      <w:r>
        <w:t>Benefits</w:t>
      </w:r>
    </w:p>
    <w:p w:rsidR="00F8493D" w:rsidRDefault="00FC18D4" w:rsidP="008608EE">
      <w:pPr>
        <w:ind w:left="360"/>
      </w:pPr>
      <w:r w:rsidRPr="00B46203">
        <w:rPr>
          <w:rFonts w:cs="Arial"/>
        </w:rPr>
        <w:t>The repetition in each verse reinforces the concept of “taking away”</w:t>
      </w:r>
      <w:r>
        <w:rPr>
          <w:rFonts w:cs="Arial"/>
        </w:rPr>
        <w:t>- the only change is the number of buns</w:t>
      </w:r>
      <w:r w:rsidR="00F8493D">
        <w:t>.</w:t>
      </w:r>
    </w:p>
    <w:p w:rsidR="008608EE" w:rsidRDefault="008608EE" w:rsidP="008608EE">
      <w:pPr>
        <w:pStyle w:val="Heading4"/>
        <w:ind w:firstLine="360"/>
      </w:pPr>
      <w:r>
        <w:t>Tips</w:t>
      </w:r>
    </w:p>
    <w:p w:rsidR="00F8493D" w:rsidRPr="0071109B" w:rsidRDefault="00FC18D4" w:rsidP="008608EE">
      <w:pPr>
        <w:ind w:left="360"/>
        <w:rPr>
          <w:rFonts w:cs="Arial"/>
          <w:szCs w:val="24"/>
        </w:rPr>
      </w:pPr>
      <w:r w:rsidRPr="00B46203">
        <w:rPr>
          <w:rFonts w:cs="Arial"/>
        </w:rPr>
        <w:t xml:space="preserve">When counting down buns, count how many </w:t>
      </w:r>
      <w:proofErr w:type="gramStart"/>
      <w:r w:rsidRPr="00B46203">
        <w:rPr>
          <w:rFonts w:cs="Arial"/>
        </w:rPr>
        <w:t>are left</w:t>
      </w:r>
      <w:proofErr w:type="gramEnd"/>
      <w:r w:rsidRPr="00B46203">
        <w:rPr>
          <w:rFonts w:cs="Arial"/>
        </w:rPr>
        <w:t xml:space="preserve"> after each one disappears. You can do this on your fingers if you don’t have buns or apples!</w:t>
      </w:r>
    </w:p>
    <w:p w:rsidR="00F8493D" w:rsidRPr="00B46203" w:rsidRDefault="00F8493D" w:rsidP="00F8493D">
      <w:pPr>
        <w:rPr>
          <w:rFonts w:cs="Arial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4626D2" w:rsidRDefault="004626D2" w:rsidP="0071109B">
      <w:pPr>
        <w:pStyle w:val="Heading2"/>
        <w:numPr>
          <w:ilvl w:val="0"/>
          <w:numId w:val="2"/>
        </w:numPr>
      </w:pPr>
      <w:r>
        <w:t xml:space="preserve">Lullabies/calming </w:t>
      </w:r>
      <w:proofErr w:type="spellStart"/>
      <w:r>
        <w:t>songs</w:t>
      </w:r>
      <w:proofErr w:type="spellEnd"/>
    </w:p>
    <w:p w:rsidR="00A97EF6" w:rsidRDefault="004626D2" w:rsidP="004626D2">
      <w:pPr>
        <w:pStyle w:val="Heading3"/>
        <w:ind w:firstLine="360"/>
      </w:pPr>
      <w:hyperlink r:id="rId17" w:history="1">
        <w:r w:rsidRPr="004626D2">
          <w:rPr>
            <w:rStyle w:val="Hyperlink"/>
          </w:rPr>
          <w:t xml:space="preserve">Twinkle </w:t>
        </w:r>
        <w:proofErr w:type="spellStart"/>
        <w:r w:rsidRPr="004626D2">
          <w:rPr>
            <w:rStyle w:val="Hyperlink"/>
          </w:rPr>
          <w:t>Twinkle</w:t>
        </w:r>
        <w:proofErr w:type="spellEnd"/>
      </w:hyperlink>
    </w:p>
    <w:p w:rsidR="004626D2" w:rsidRDefault="004626D2" w:rsidP="004626D2">
      <w:pPr>
        <w:pStyle w:val="Heading4"/>
        <w:ind w:firstLine="360"/>
      </w:pPr>
      <w:r>
        <w:t>Benefits</w:t>
      </w:r>
    </w:p>
    <w:p w:rsidR="00A97EF6" w:rsidRDefault="00FC18D4" w:rsidP="0071109B">
      <w:pPr>
        <w:pStyle w:val="ListParagraph"/>
        <w:ind w:left="360"/>
      </w:pPr>
      <w:r w:rsidRPr="00B46203">
        <w:rPr>
          <w:rFonts w:cs="Arial"/>
        </w:rPr>
        <w:t xml:space="preserve">Lovely for bonding as </w:t>
      </w:r>
      <w:proofErr w:type="spellStart"/>
      <w:r>
        <w:rPr>
          <w:rFonts w:cs="Arial"/>
        </w:rPr>
        <w:t>grown ups</w:t>
      </w:r>
      <w:proofErr w:type="spellEnd"/>
      <w:r>
        <w:rPr>
          <w:rFonts w:cs="Arial"/>
        </w:rPr>
        <w:t xml:space="preserve"> and wee ones cuddle up</w:t>
      </w:r>
      <w:r w:rsidR="00A97EF6">
        <w:t>.</w:t>
      </w:r>
    </w:p>
    <w:p w:rsidR="004626D2" w:rsidRDefault="004626D2" w:rsidP="004626D2">
      <w:pPr>
        <w:pStyle w:val="Heading4"/>
        <w:ind w:firstLine="360"/>
      </w:pPr>
      <w:r>
        <w:lastRenderedPageBreak/>
        <w:t>Tips</w:t>
      </w:r>
    </w:p>
    <w:p w:rsidR="00A97EF6" w:rsidRPr="0071109B" w:rsidRDefault="00FC18D4" w:rsidP="0071109B">
      <w:pPr>
        <w:pStyle w:val="ListParagraph"/>
        <w:ind w:left="360"/>
        <w:rPr>
          <w:rFonts w:cs="Arial"/>
          <w:szCs w:val="24"/>
        </w:rPr>
      </w:pPr>
      <w:r w:rsidRPr="00B46203">
        <w:rPr>
          <w:rFonts w:cs="Arial"/>
        </w:rPr>
        <w:t>Point up above to the sky and make a diamond shape with your hands.</w:t>
      </w:r>
    </w:p>
    <w:p w:rsidR="00A97EF6" w:rsidRDefault="00A97EF6" w:rsidP="00A97EF6">
      <w:pPr>
        <w:rPr>
          <w:rFonts w:cs="Arial"/>
          <w:szCs w:val="24"/>
        </w:rPr>
      </w:pPr>
    </w:p>
    <w:p w:rsidR="004626D2" w:rsidRDefault="0024008E" w:rsidP="0071109B">
      <w:pPr>
        <w:pStyle w:val="Heading2"/>
        <w:numPr>
          <w:ilvl w:val="0"/>
          <w:numId w:val="2"/>
        </w:numPr>
      </w:pPr>
      <w:r>
        <w:t>Last</w:t>
      </w:r>
      <w:bookmarkStart w:id="0" w:name="_GoBack"/>
      <w:bookmarkEnd w:id="0"/>
      <w:r w:rsidR="004626D2">
        <w:t xml:space="preserve"> song</w:t>
      </w:r>
    </w:p>
    <w:p w:rsidR="00A97EF6" w:rsidRDefault="00D44D16" w:rsidP="004626D2">
      <w:pPr>
        <w:pStyle w:val="Heading3"/>
        <w:ind w:firstLine="360"/>
      </w:pPr>
      <w:hyperlink r:id="rId18" w:history="1">
        <w:r w:rsidR="00FC18D4" w:rsidRPr="0075300D">
          <w:rPr>
            <w:rStyle w:val="Hyperlink"/>
            <w:rFonts w:cs="Arial"/>
          </w:rPr>
          <w:t>The Good</w:t>
        </w:r>
        <w:r w:rsidR="00FC18D4" w:rsidRPr="0075300D">
          <w:rPr>
            <w:rStyle w:val="Hyperlink"/>
            <w:rFonts w:cs="Arial"/>
          </w:rPr>
          <w:t>b</w:t>
        </w:r>
        <w:r w:rsidR="00FC18D4" w:rsidRPr="0075300D">
          <w:rPr>
            <w:rStyle w:val="Hyperlink"/>
            <w:rFonts w:cs="Arial"/>
          </w:rPr>
          <w:t>ye Song</w:t>
        </w:r>
      </w:hyperlink>
    </w:p>
    <w:p w:rsidR="004626D2" w:rsidRDefault="004626D2" w:rsidP="004626D2">
      <w:pPr>
        <w:pStyle w:val="Heading4"/>
        <w:ind w:firstLine="360"/>
      </w:pPr>
      <w:r>
        <w:t>Benefits</w:t>
      </w:r>
    </w:p>
    <w:p w:rsidR="00A97EF6" w:rsidRDefault="00FC18D4" w:rsidP="0071109B">
      <w:pPr>
        <w:pStyle w:val="ListParagraph"/>
        <w:ind w:left="360"/>
      </w:pPr>
      <w:r w:rsidRPr="00B46203">
        <w:rPr>
          <w:rFonts w:cs="Arial"/>
        </w:rPr>
        <w:t>This familiar song lets everyone know the session is over</w:t>
      </w:r>
      <w:proofErr w:type="gramStart"/>
      <w:r w:rsidRPr="00B46203">
        <w:rPr>
          <w:rFonts w:cs="Arial"/>
        </w:rPr>
        <w:t>.</w:t>
      </w:r>
      <w:r w:rsidR="00A97EF6">
        <w:t>.</w:t>
      </w:r>
      <w:proofErr w:type="gramEnd"/>
    </w:p>
    <w:p w:rsidR="004626D2" w:rsidRDefault="004626D2" w:rsidP="004626D2">
      <w:pPr>
        <w:pStyle w:val="Heading4"/>
        <w:ind w:firstLine="360"/>
      </w:pPr>
      <w:r>
        <w:t>Tips</w:t>
      </w:r>
    </w:p>
    <w:p w:rsidR="00A97EF6" w:rsidRPr="0071109B" w:rsidRDefault="00FC18D4" w:rsidP="0071109B">
      <w:pPr>
        <w:pStyle w:val="ListParagraph"/>
        <w:ind w:left="360"/>
        <w:rPr>
          <w:rFonts w:cs="Arial"/>
          <w:szCs w:val="24"/>
        </w:rPr>
      </w:pPr>
      <w:r w:rsidRPr="00B46203">
        <w:rPr>
          <w:rFonts w:cs="Arial"/>
        </w:rPr>
        <w:t xml:space="preserve">Thank everyone for joining </w:t>
      </w:r>
      <w:r>
        <w:rPr>
          <w:rFonts w:cs="Arial"/>
        </w:rPr>
        <w:t>in –use names if you can but only if you can include everyone!</w:t>
      </w:r>
    </w:p>
    <w:p w:rsidR="00A97EF6" w:rsidRDefault="00A97EF6" w:rsidP="00A97EF6">
      <w:pPr>
        <w:rPr>
          <w:rFonts w:cs="Arial"/>
          <w:szCs w:val="24"/>
        </w:rPr>
      </w:pPr>
    </w:p>
    <w:p w:rsidR="00A97EF6" w:rsidRPr="0071109B" w:rsidRDefault="00A97EF6" w:rsidP="0071109B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r:id="rId19" w:history="1">
        <w:r w:rsidRPr="0071109B">
          <w:rPr>
            <w:rStyle w:val="Hyperlink"/>
            <w:rFonts w:cs="Arial"/>
          </w:rPr>
          <w:t>permission to read books aloud online</w:t>
        </w:r>
      </w:hyperlink>
      <w:r w:rsidRPr="0071109B">
        <w:rPr>
          <w:rFonts w:cs="Arial"/>
        </w:rPr>
        <w:t xml:space="preserve">. </w:t>
      </w:r>
    </w:p>
    <w:p w:rsidR="00A97EF6" w:rsidRDefault="00A97EF6" w:rsidP="00A97EF6">
      <w:pPr>
        <w:rPr>
          <w:rFonts w:cs="Arial"/>
          <w:szCs w:val="24"/>
        </w:rPr>
      </w:pPr>
    </w:p>
    <w:p w:rsidR="00FC18D4" w:rsidRDefault="00FC18D4" w:rsidP="00CD47B8">
      <w:pPr>
        <w:shd w:val="clear" w:color="auto" w:fill="FFFFFF"/>
        <w:spacing w:after="24" w:line="240" w:lineRule="auto"/>
        <w:ind w:left="720"/>
        <w:rPr>
          <w:rFonts w:cs="Arial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Pr="00A97EF6" w:rsidRDefault="00A97EF6" w:rsidP="00A97EF6"/>
    <w:sectPr w:rsidR="00A97EF6" w:rsidRPr="00A97EF6" w:rsidSect="003C388C">
      <w:headerReference w:type="first" r:id="rId20"/>
      <w:pgSz w:w="11906" w:h="16838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D16" w:rsidRDefault="00D44D16" w:rsidP="0003056A">
      <w:r>
        <w:separator/>
      </w:r>
    </w:p>
  </w:endnote>
  <w:endnote w:type="continuationSeparator" w:id="0">
    <w:p w:rsidR="00D44D16" w:rsidRDefault="00D44D16" w:rsidP="0003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D16" w:rsidRDefault="00D44D16" w:rsidP="0003056A">
      <w:r>
        <w:separator/>
      </w:r>
    </w:p>
  </w:footnote>
  <w:footnote w:type="continuationSeparator" w:id="0">
    <w:p w:rsidR="00D44D16" w:rsidRDefault="00D44D16" w:rsidP="00030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88C" w:rsidRDefault="008E58F7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E9A3B77" wp14:editId="2DE83FA4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8C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DE3059" wp14:editId="03F1A1E6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43191"/>
    <w:multiLevelType w:val="hybridMultilevel"/>
    <w:tmpl w:val="2E862D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F6"/>
    <w:rsid w:val="0003056A"/>
    <w:rsid w:val="0024008E"/>
    <w:rsid w:val="00313DDF"/>
    <w:rsid w:val="003C388C"/>
    <w:rsid w:val="00417BCE"/>
    <w:rsid w:val="004611B6"/>
    <w:rsid w:val="004626D2"/>
    <w:rsid w:val="005C2576"/>
    <w:rsid w:val="0071109B"/>
    <w:rsid w:val="00822BA9"/>
    <w:rsid w:val="008608EE"/>
    <w:rsid w:val="008E58F7"/>
    <w:rsid w:val="0099246E"/>
    <w:rsid w:val="009B341C"/>
    <w:rsid w:val="00A97EF6"/>
    <w:rsid w:val="00B86148"/>
    <w:rsid w:val="00BC788D"/>
    <w:rsid w:val="00C17AC5"/>
    <w:rsid w:val="00C2184C"/>
    <w:rsid w:val="00CC0A3A"/>
    <w:rsid w:val="00CD47B8"/>
    <w:rsid w:val="00D44D16"/>
    <w:rsid w:val="00DC2476"/>
    <w:rsid w:val="00EF583E"/>
    <w:rsid w:val="00F8060C"/>
    <w:rsid w:val="00F8493D"/>
    <w:rsid w:val="00FC18D4"/>
    <w:rsid w:val="00FD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CC7ABE"/>
  <w15:chartTrackingRefBased/>
  <w15:docId w15:val="{14A0223F-C6F1-4EE4-ACA1-BE067937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C2576"/>
    <w:p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C2576"/>
    <w:rPr>
      <w:rFonts w:ascii="Arial" w:hAnsi="Arial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7EF6"/>
    <w:rPr>
      <w:color w:val="0563C1" w:themeColor="hyperlink"/>
      <w:u w:val="single"/>
    </w:rPr>
  </w:style>
  <w:style w:type="table" w:styleId="GridTable1Light-Accent6">
    <w:name w:val="Grid Table 1 Light Accent 6"/>
    <w:basedOn w:val="TableNormal"/>
    <w:uiPriority w:val="46"/>
    <w:rsid w:val="009B341C"/>
    <w:pPr>
      <w:spacing w:after="0" w:line="240" w:lineRule="auto"/>
    </w:pPr>
    <w:tblPr>
      <w:tblStyleRowBandSize w:val="1"/>
      <w:tblStyleColBandSize w:val="1"/>
      <w:tblBorders>
        <w:top w:val="single" w:sz="4" w:space="0" w:color="F89DA9" w:themeColor="accent6" w:themeTint="66"/>
        <w:left w:val="single" w:sz="4" w:space="0" w:color="F89DA9" w:themeColor="accent6" w:themeTint="66"/>
        <w:bottom w:val="single" w:sz="4" w:space="0" w:color="F89DA9" w:themeColor="accent6" w:themeTint="66"/>
        <w:right w:val="single" w:sz="4" w:space="0" w:color="F89DA9" w:themeColor="accent6" w:themeTint="66"/>
        <w:insideH w:val="single" w:sz="4" w:space="0" w:color="F89DA9" w:themeColor="accent6" w:themeTint="66"/>
        <w:insideV w:val="single" w:sz="4" w:space="0" w:color="F89DA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46D7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6D7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2400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ttishbooktrust.com/songs-and-rhymes/the-hello-song" TargetMode="External"/><Relationship Id="rId13" Type="http://schemas.openxmlformats.org/officeDocument/2006/relationships/hyperlink" Target="https://www.scottishbooktrust.com/songs-and-rhymes/five-currant-buns" TargetMode="External"/><Relationship Id="rId18" Type="http://schemas.openxmlformats.org/officeDocument/2006/relationships/hyperlink" Target="https://www.scottishbooktrust.com/songs-and-rhymes/the-goodbye-son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cottishbooktrust.com/songs-and-rhymes/forwards-and-backwards" TargetMode="External"/><Relationship Id="rId17" Type="http://schemas.openxmlformats.org/officeDocument/2006/relationships/hyperlink" Target="https://www.scottishbooktrust.com/songs-and-rhymes/twinkle-twinkle-little-star-audi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cottishbooktrust.com/songs-and-rhymes/ten-red-apples-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ttishbooktrust.com/songs-and-rhymes/big-red-bu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ottishbooktrust.com/songs-and-rhymes/three-craws-audio" TargetMode="External"/><Relationship Id="rId10" Type="http://schemas.openxmlformats.org/officeDocument/2006/relationships/hyperlink" Target="https://youtu.be/TShwyeZqeQ0" TargetMode="External"/><Relationship Id="rId19" Type="http://schemas.openxmlformats.org/officeDocument/2006/relationships/hyperlink" Target="https://www.scottishbooktrust.com/reading-and-stories/bookbug/online-bookbug-sessions-recommendations-and-permission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ottishbooktrust.com/songs-and-rhymes/two-little-dicky-birds" TargetMode="External"/><Relationship Id="rId14" Type="http://schemas.openxmlformats.org/officeDocument/2006/relationships/hyperlink" Target="https://www.scottishbooktrust.com/songs-and-rhymes/three-craws-audio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Brand%20templates\Word\DO%20NOT%20USE%20-%202021%20update\SBT%20+%20Bookbug%20-%202021%20update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5410C-70E9-4F9C-8610-376E1CC2D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SBT + Bookbug - 2021 update</Template>
  <TotalTime>1</TotalTime>
  <Pages>3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Wood</dc:creator>
  <cp:keywords/>
  <dc:description/>
  <cp:lastModifiedBy>Jenni</cp:lastModifiedBy>
  <cp:revision>2</cp:revision>
  <dcterms:created xsi:type="dcterms:W3CDTF">2021-09-22T11:15:00Z</dcterms:created>
  <dcterms:modified xsi:type="dcterms:W3CDTF">2021-09-22T11:15:00Z</dcterms:modified>
</cp:coreProperties>
</file>